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4B" w:rsidRDefault="001F3E4B" w:rsidP="001F3E4B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36                                                05.11.2024   </w:t>
      </w:r>
    </w:p>
    <w:p w:rsidR="001F3E4B" w:rsidRDefault="001F3E4B" w:rsidP="001F3E4B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1F3E4B" w:rsidRDefault="001F3E4B" w:rsidP="001F3E4B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1F3E4B" w:rsidRDefault="001F3E4B" w:rsidP="001F3E4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1F3E4B" w:rsidRPr="00D60197" w:rsidRDefault="001F3E4B" w:rsidP="001F3E4B">
      <w:pPr>
        <w:pStyle w:val="a5"/>
        <w:rPr>
          <w:sz w:val="24"/>
          <w:szCs w:val="24"/>
        </w:rPr>
      </w:pPr>
      <w:r w:rsidRPr="00D60197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                               </w:t>
      </w:r>
    </w:p>
    <w:p w:rsidR="001F3E4B" w:rsidRPr="00D60197" w:rsidRDefault="001F3E4B" w:rsidP="001F3E4B">
      <w:pPr>
        <w:pStyle w:val="a5"/>
        <w:rPr>
          <w:sz w:val="24"/>
          <w:szCs w:val="24"/>
        </w:rPr>
      </w:pPr>
    </w:p>
    <w:p w:rsidR="001F3E4B" w:rsidRPr="00D60197" w:rsidRDefault="001F3E4B" w:rsidP="001F3E4B">
      <w:pPr>
        <w:pStyle w:val="a5"/>
        <w:rPr>
          <w:sz w:val="24"/>
          <w:szCs w:val="24"/>
        </w:rPr>
      </w:pPr>
      <w:r>
        <w:rPr>
          <w:sz w:val="24"/>
          <w:szCs w:val="24"/>
        </w:rPr>
        <w:t>01.11.2024</w:t>
      </w:r>
      <w:r w:rsidRPr="00D60197">
        <w:rPr>
          <w:sz w:val="24"/>
          <w:szCs w:val="24"/>
        </w:rPr>
        <w:t xml:space="preserve">г.        </w:t>
      </w:r>
      <w:r>
        <w:rPr>
          <w:sz w:val="24"/>
          <w:szCs w:val="24"/>
        </w:rPr>
        <w:t xml:space="preserve">                                          </w:t>
      </w:r>
      <w:r w:rsidRPr="00D60197">
        <w:rPr>
          <w:sz w:val="24"/>
          <w:szCs w:val="24"/>
        </w:rPr>
        <w:t xml:space="preserve">с. </w:t>
      </w:r>
      <w:r>
        <w:rPr>
          <w:sz w:val="24"/>
          <w:szCs w:val="24"/>
        </w:rPr>
        <w:t>Стретенка</w:t>
      </w:r>
      <w:r w:rsidRPr="00D60197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          № 34-104</w:t>
      </w:r>
    </w:p>
    <w:p w:rsidR="001F3E4B" w:rsidRPr="00D60197" w:rsidRDefault="001F3E4B" w:rsidP="001F3E4B">
      <w:pPr>
        <w:pStyle w:val="a5"/>
        <w:jc w:val="center"/>
        <w:rPr>
          <w:sz w:val="24"/>
          <w:szCs w:val="24"/>
          <w:shd w:val="clear" w:color="auto" w:fill="FFFFFF"/>
        </w:rPr>
      </w:pPr>
    </w:p>
    <w:p w:rsidR="001F3E4B" w:rsidRPr="00283B8D" w:rsidRDefault="001F3E4B" w:rsidP="001F3E4B">
      <w:pPr>
        <w:pStyle w:val="a5"/>
        <w:rPr>
          <w:sz w:val="24"/>
          <w:szCs w:val="24"/>
        </w:rPr>
      </w:pPr>
      <w:r w:rsidRPr="00283B8D">
        <w:rPr>
          <w:sz w:val="24"/>
          <w:szCs w:val="24"/>
          <w:shd w:val="clear" w:color="auto" w:fill="FFFFFF"/>
        </w:rPr>
        <w:t xml:space="preserve">О действии </w:t>
      </w:r>
      <w:r w:rsidRPr="00283B8D">
        <w:rPr>
          <w:sz w:val="24"/>
          <w:szCs w:val="24"/>
        </w:rPr>
        <w:t>инициативной группы</w:t>
      </w:r>
    </w:p>
    <w:p w:rsidR="001F3E4B" w:rsidRPr="00283B8D" w:rsidRDefault="001F3E4B" w:rsidP="001F3E4B">
      <w:pPr>
        <w:pStyle w:val="a5"/>
        <w:rPr>
          <w:sz w:val="24"/>
          <w:szCs w:val="24"/>
          <w:shd w:val="clear" w:color="auto" w:fill="FFFFFF"/>
        </w:rPr>
      </w:pPr>
      <w:r w:rsidRPr="00283B8D">
        <w:rPr>
          <w:sz w:val="24"/>
          <w:szCs w:val="24"/>
        </w:rPr>
        <w:t>Стретенского сельсовета</w:t>
      </w:r>
    </w:p>
    <w:p w:rsidR="001F3E4B" w:rsidRPr="00D60197" w:rsidRDefault="001F3E4B" w:rsidP="001F3E4B">
      <w:pPr>
        <w:pStyle w:val="a5"/>
        <w:rPr>
          <w:sz w:val="24"/>
          <w:szCs w:val="24"/>
          <w:shd w:val="clear" w:color="auto" w:fill="FFFFFF"/>
        </w:rPr>
      </w:pPr>
    </w:p>
    <w:p w:rsidR="001F3E4B" w:rsidRPr="00D60197" w:rsidRDefault="001F3E4B" w:rsidP="001F3E4B">
      <w:pPr>
        <w:pStyle w:val="a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</w:t>
      </w:r>
      <w:r w:rsidRPr="00D60197">
        <w:rPr>
          <w:sz w:val="24"/>
          <w:szCs w:val="24"/>
          <w:shd w:val="clear" w:color="auto" w:fill="FFFFFF"/>
        </w:rPr>
        <w:t xml:space="preserve">  </w:t>
      </w:r>
      <w:proofErr w:type="gramStart"/>
      <w:r w:rsidRPr="00D60197">
        <w:rPr>
          <w:sz w:val="24"/>
          <w:szCs w:val="24"/>
          <w:shd w:val="clear" w:color="auto" w:fill="FFFFFF"/>
        </w:rPr>
        <w:t xml:space="preserve">В рамках поддержки Программы местных инициатив, являющейся частью государственной программы «Содействие развитию местного самоуправления» в Красноярском крае, в соответствии со статьей 26.1 Федерального закона от 06.10.2003г. № 131-ФЗ «Об общих принципах организации местного самоуправления в Российской Федерации», </w:t>
      </w:r>
      <w:r w:rsidRPr="00D60197">
        <w:rPr>
          <w:spacing w:val="-2"/>
          <w:sz w:val="24"/>
          <w:szCs w:val="24"/>
        </w:rPr>
        <w:t xml:space="preserve">на основании </w:t>
      </w:r>
      <w:r w:rsidRPr="00D60197">
        <w:rPr>
          <w:sz w:val="24"/>
          <w:szCs w:val="24"/>
        </w:rPr>
        <w:t xml:space="preserve">Обращения инициативной группы </w:t>
      </w:r>
      <w:r w:rsidRPr="003B7F34">
        <w:rPr>
          <w:sz w:val="24"/>
          <w:szCs w:val="24"/>
        </w:rPr>
        <w:t>Стретенского</w:t>
      </w:r>
      <w:r w:rsidRPr="00D60197">
        <w:rPr>
          <w:sz w:val="24"/>
          <w:szCs w:val="24"/>
        </w:rPr>
        <w:t xml:space="preserve"> сельсовета</w:t>
      </w:r>
      <w:r>
        <w:rPr>
          <w:sz w:val="24"/>
          <w:szCs w:val="24"/>
        </w:rPr>
        <w:t xml:space="preserve">, </w:t>
      </w:r>
      <w:r w:rsidRPr="00D60197">
        <w:rPr>
          <w:sz w:val="24"/>
          <w:szCs w:val="24"/>
        </w:rPr>
        <w:t>от имени</w:t>
      </w:r>
      <w:r>
        <w:rPr>
          <w:sz w:val="24"/>
          <w:szCs w:val="24"/>
        </w:rPr>
        <w:t xml:space="preserve"> инициатора проведения собрания -</w:t>
      </w:r>
      <w:r w:rsidRPr="00D60197">
        <w:rPr>
          <w:sz w:val="24"/>
          <w:szCs w:val="24"/>
        </w:rPr>
        <w:t xml:space="preserve"> населения </w:t>
      </w:r>
      <w:r w:rsidRPr="003B7F34">
        <w:rPr>
          <w:sz w:val="24"/>
          <w:szCs w:val="24"/>
        </w:rPr>
        <w:t>Стретенского</w:t>
      </w:r>
      <w:r w:rsidRPr="00D60197">
        <w:rPr>
          <w:sz w:val="24"/>
          <w:szCs w:val="24"/>
        </w:rPr>
        <w:t xml:space="preserve"> сельсовета, </w:t>
      </w:r>
      <w:r w:rsidRPr="00D60197">
        <w:rPr>
          <w:sz w:val="24"/>
          <w:szCs w:val="24"/>
          <w:shd w:val="clear" w:color="auto" w:fill="FFFFFF"/>
        </w:rPr>
        <w:t xml:space="preserve">руководствуясь </w:t>
      </w:r>
      <w:r>
        <w:rPr>
          <w:spacing w:val="-2"/>
          <w:sz w:val="24"/>
          <w:szCs w:val="24"/>
        </w:rPr>
        <w:t xml:space="preserve">Уставом </w:t>
      </w:r>
      <w:r w:rsidRPr="003B7F34">
        <w:rPr>
          <w:sz w:val="24"/>
          <w:szCs w:val="24"/>
        </w:rPr>
        <w:t>Стретенского</w:t>
      </w:r>
      <w:r w:rsidRPr="00D60197">
        <w:rPr>
          <w:spacing w:val="-2"/>
          <w:sz w:val="24"/>
          <w:szCs w:val="24"/>
        </w:rPr>
        <w:t xml:space="preserve"> сельсовета Нижнеингашского района</w:t>
      </w:r>
      <w:r w:rsidRPr="00D60197">
        <w:rPr>
          <w:sz w:val="24"/>
          <w:szCs w:val="24"/>
          <w:shd w:val="clear" w:color="auto" w:fill="FFFFFF"/>
        </w:rPr>
        <w:t xml:space="preserve"> </w:t>
      </w:r>
      <w:r w:rsidRPr="003B7F34">
        <w:rPr>
          <w:sz w:val="24"/>
          <w:szCs w:val="24"/>
        </w:rPr>
        <w:t>Стретенский</w:t>
      </w:r>
      <w:r w:rsidRPr="00D60197">
        <w:rPr>
          <w:spacing w:val="-2"/>
          <w:sz w:val="24"/>
          <w:szCs w:val="24"/>
        </w:rPr>
        <w:t xml:space="preserve"> сельский</w:t>
      </w:r>
      <w:proofErr w:type="gramEnd"/>
      <w:r w:rsidRPr="00D60197">
        <w:rPr>
          <w:spacing w:val="-2"/>
          <w:sz w:val="24"/>
          <w:szCs w:val="24"/>
        </w:rPr>
        <w:t xml:space="preserve"> Совет депутатов</w:t>
      </w:r>
    </w:p>
    <w:p w:rsidR="001F3E4B" w:rsidRPr="00D60197" w:rsidRDefault="001F3E4B" w:rsidP="001F3E4B">
      <w:pPr>
        <w:pStyle w:val="a5"/>
        <w:rPr>
          <w:sz w:val="24"/>
          <w:szCs w:val="24"/>
        </w:rPr>
      </w:pPr>
    </w:p>
    <w:p w:rsidR="001F3E4B" w:rsidRPr="00D60197" w:rsidRDefault="001F3E4B" w:rsidP="001F3E4B">
      <w:pPr>
        <w:pStyle w:val="a5"/>
        <w:rPr>
          <w:sz w:val="24"/>
          <w:szCs w:val="24"/>
        </w:rPr>
      </w:pPr>
      <w:r w:rsidRPr="00D60197">
        <w:rPr>
          <w:sz w:val="24"/>
          <w:szCs w:val="24"/>
        </w:rPr>
        <w:t>РЕШИЛ:</w:t>
      </w:r>
    </w:p>
    <w:p w:rsidR="001F3E4B" w:rsidRPr="00BE25BD" w:rsidRDefault="001F3E4B" w:rsidP="001F3E4B">
      <w:pPr>
        <w:pStyle w:val="a5"/>
        <w:numPr>
          <w:ilvl w:val="0"/>
          <w:numId w:val="2"/>
        </w:numPr>
        <w:ind w:left="284" w:hanging="284"/>
        <w:jc w:val="both"/>
        <w:rPr>
          <w:color w:val="000000"/>
          <w:sz w:val="24"/>
          <w:szCs w:val="24"/>
        </w:rPr>
      </w:pPr>
      <w:r w:rsidRPr="00D60197">
        <w:rPr>
          <w:sz w:val="24"/>
          <w:szCs w:val="24"/>
        </w:rPr>
        <w:t xml:space="preserve">Назначить проведение </w:t>
      </w:r>
      <w:r>
        <w:rPr>
          <w:sz w:val="24"/>
          <w:szCs w:val="24"/>
        </w:rPr>
        <w:t xml:space="preserve">итогового </w:t>
      </w:r>
      <w:r w:rsidRPr="00D60197">
        <w:rPr>
          <w:sz w:val="24"/>
          <w:szCs w:val="24"/>
        </w:rPr>
        <w:t xml:space="preserve">собрания инициативной группы </w:t>
      </w:r>
      <w:r w:rsidRPr="003B7F34">
        <w:rPr>
          <w:sz w:val="24"/>
          <w:szCs w:val="24"/>
        </w:rPr>
        <w:t>Стретенского</w:t>
      </w:r>
      <w:r>
        <w:t xml:space="preserve"> </w:t>
      </w:r>
      <w:r w:rsidRPr="00D60197">
        <w:rPr>
          <w:sz w:val="24"/>
          <w:szCs w:val="24"/>
        </w:rPr>
        <w:t xml:space="preserve">сельсовета </w:t>
      </w:r>
      <w:r w:rsidRPr="00D60197">
        <w:rPr>
          <w:sz w:val="24"/>
          <w:szCs w:val="24"/>
          <w:shd w:val="clear" w:color="auto" w:fill="FFFFFF"/>
        </w:rPr>
        <w:t xml:space="preserve">на </w:t>
      </w:r>
      <w:r>
        <w:rPr>
          <w:sz w:val="24"/>
          <w:szCs w:val="24"/>
          <w:shd w:val="clear" w:color="auto" w:fill="FFFFFF"/>
        </w:rPr>
        <w:t>14</w:t>
      </w:r>
      <w:r w:rsidRPr="004358CF">
        <w:rPr>
          <w:sz w:val="24"/>
          <w:szCs w:val="24"/>
          <w:shd w:val="clear" w:color="auto" w:fill="FFFFFF"/>
        </w:rPr>
        <w:t>.11</w:t>
      </w:r>
      <w:r>
        <w:rPr>
          <w:sz w:val="24"/>
          <w:szCs w:val="24"/>
          <w:shd w:val="clear" w:color="auto" w:fill="FFFFFF"/>
        </w:rPr>
        <w:t>.2024</w:t>
      </w:r>
      <w:r w:rsidRPr="004358CF">
        <w:rPr>
          <w:sz w:val="24"/>
          <w:szCs w:val="24"/>
          <w:shd w:val="clear" w:color="auto" w:fill="FFFFFF"/>
        </w:rPr>
        <w:t>г. в 1</w:t>
      </w:r>
      <w:r>
        <w:rPr>
          <w:sz w:val="24"/>
          <w:szCs w:val="24"/>
          <w:shd w:val="clear" w:color="auto" w:fill="FFFFFF"/>
        </w:rPr>
        <w:t>4</w:t>
      </w:r>
      <w:r w:rsidRPr="004358CF">
        <w:rPr>
          <w:sz w:val="24"/>
          <w:szCs w:val="24"/>
          <w:shd w:val="clear" w:color="auto" w:fill="FFFFFF"/>
        </w:rPr>
        <w:t>.00ч.,</w:t>
      </w:r>
      <w:r w:rsidRPr="00200430">
        <w:rPr>
          <w:sz w:val="24"/>
          <w:szCs w:val="24"/>
          <w:shd w:val="clear" w:color="auto" w:fill="FFFFFF"/>
        </w:rPr>
        <w:t xml:space="preserve"> в здании </w:t>
      </w:r>
      <w:r w:rsidRPr="003B7F34">
        <w:rPr>
          <w:sz w:val="24"/>
          <w:szCs w:val="24"/>
        </w:rPr>
        <w:t>Стретенского</w:t>
      </w:r>
      <w:r w:rsidRPr="00D60197">
        <w:rPr>
          <w:sz w:val="24"/>
          <w:szCs w:val="24"/>
          <w:shd w:val="clear" w:color="auto" w:fill="FFFFFF"/>
        </w:rPr>
        <w:t xml:space="preserve"> сельского дома культуры. </w:t>
      </w:r>
      <w:r w:rsidRPr="00D60197">
        <w:rPr>
          <w:sz w:val="24"/>
          <w:szCs w:val="24"/>
        </w:rPr>
        <w:t>На повестку дня собрания вынести вопрос</w:t>
      </w:r>
      <w:r>
        <w:rPr>
          <w:sz w:val="24"/>
          <w:szCs w:val="24"/>
        </w:rPr>
        <w:t>:</w:t>
      </w:r>
      <w:r w:rsidRPr="00D60197">
        <w:rPr>
          <w:sz w:val="24"/>
          <w:szCs w:val="24"/>
        </w:rPr>
        <w:t xml:space="preserve"> «</w:t>
      </w:r>
      <w:r w:rsidRPr="00D60197">
        <w:rPr>
          <w:color w:val="000000"/>
          <w:sz w:val="24"/>
          <w:szCs w:val="24"/>
        </w:rPr>
        <w:t xml:space="preserve">Обсуждение жителями </w:t>
      </w:r>
      <w:r>
        <w:rPr>
          <w:color w:val="000000"/>
          <w:sz w:val="24"/>
          <w:szCs w:val="24"/>
        </w:rPr>
        <w:t xml:space="preserve">Стретенского сельсовета, внесение </w:t>
      </w:r>
      <w:r w:rsidRPr="00D60197">
        <w:rPr>
          <w:color w:val="000000"/>
          <w:sz w:val="24"/>
          <w:szCs w:val="24"/>
        </w:rPr>
        <w:t xml:space="preserve">предложений и принятие решения </w:t>
      </w:r>
      <w:r w:rsidRPr="00D60197">
        <w:rPr>
          <w:sz w:val="24"/>
          <w:szCs w:val="24"/>
        </w:rPr>
        <w:t xml:space="preserve">о направлении от имени жителей </w:t>
      </w:r>
      <w:r>
        <w:rPr>
          <w:sz w:val="24"/>
          <w:szCs w:val="24"/>
        </w:rPr>
        <w:t>Стретенского</w:t>
      </w:r>
      <w:r w:rsidRPr="00D60197">
        <w:rPr>
          <w:sz w:val="24"/>
          <w:szCs w:val="24"/>
        </w:rPr>
        <w:t xml:space="preserve"> сельсовета, инициативного проекта для </w:t>
      </w:r>
      <w:r w:rsidRPr="00D60197">
        <w:rPr>
          <w:sz w:val="24"/>
          <w:szCs w:val="24"/>
          <w:shd w:val="clear" w:color="auto" w:fill="FFFFFF"/>
        </w:rPr>
        <w:t xml:space="preserve">участия в конкурсном отборе по Программе ППМИ </w:t>
      </w:r>
      <w:r>
        <w:rPr>
          <w:sz w:val="24"/>
          <w:szCs w:val="24"/>
          <w:shd w:val="clear" w:color="auto" w:fill="FFFFFF"/>
        </w:rPr>
        <w:t xml:space="preserve">– 2025 </w:t>
      </w:r>
      <w:r w:rsidRPr="00D60197">
        <w:rPr>
          <w:sz w:val="24"/>
          <w:szCs w:val="24"/>
          <w:shd w:val="clear" w:color="auto" w:fill="FFFFFF"/>
        </w:rPr>
        <w:t>в Красноярском крае</w:t>
      </w:r>
      <w:r>
        <w:rPr>
          <w:sz w:val="24"/>
          <w:szCs w:val="24"/>
          <w:shd w:val="clear" w:color="auto" w:fill="FFFFFF"/>
        </w:rPr>
        <w:t>», тема проекта ремонт  СДК с. Стретенка.</w:t>
      </w:r>
    </w:p>
    <w:p w:rsidR="001F3E4B" w:rsidRPr="003B7F34" w:rsidRDefault="001F3E4B" w:rsidP="001F3E4B">
      <w:pPr>
        <w:pStyle w:val="a5"/>
        <w:numPr>
          <w:ilvl w:val="0"/>
          <w:numId w:val="2"/>
        </w:numPr>
        <w:ind w:left="284" w:hanging="284"/>
        <w:jc w:val="both"/>
        <w:rPr>
          <w:b/>
          <w:sz w:val="24"/>
          <w:szCs w:val="24"/>
        </w:rPr>
      </w:pPr>
      <w:r w:rsidRPr="00D60197">
        <w:rPr>
          <w:color w:val="000000"/>
          <w:sz w:val="24"/>
          <w:szCs w:val="24"/>
        </w:rPr>
        <w:t xml:space="preserve">Инициативной группе известить жителей населенных пунктов </w:t>
      </w:r>
      <w:r w:rsidRPr="003B7F34">
        <w:rPr>
          <w:sz w:val="24"/>
          <w:szCs w:val="24"/>
        </w:rPr>
        <w:t>Стретенского</w:t>
      </w:r>
      <w:r>
        <w:t xml:space="preserve"> </w:t>
      </w:r>
      <w:r w:rsidRPr="00D60197">
        <w:rPr>
          <w:color w:val="000000"/>
          <w:sz w:val="24"/>
          <w:szCs w:val="24"/>
        </w:rPr>
        <w:t xml:space="preserve">сельсовета о дате, времени и месте проведения собрания, провести регистрацию участников собрания, итоги собрания опубликовать </w:t>
      </w:r>
      <w:r w:rsidRPr="00D60197">
        <w:rPr>
          <w:rFonts w:eastAsia="Calibri"/>
          <w:sz w:val="24"/>
          <w:szCs w:val="24"/>
          <w:lang w:eastAsia="en-US"/>
        </w:rPr>
        <w:t xml:space="preserve">в печатном издании </w:t>
      </w:r>
      <w:r w:rsidRPr="003B7F34">
        <w:rPr>
          <w:sz w:val="24"/>
          <w:szCs w:val="24"/>
        </w:rPr>
        <w:t>Стретенского</w:t>
      </w:r>
      <w:r w:rsidRPr="00D60197">
        <w:rPr>
          <w:rFonts w:eastAsia="Calibri"/>
          <w:sz w:val="24"/>
          <w:szCs w:val="24"/>
          <w:lang w:eastAsia="en-US"/>
        </w:rPr>
        <w:t xml:space="preserve"> сельсовета «Информационный вестник</w:t>
      </w:r>
      <w:r>
        <w:rPr>
          <w:rFonts w:eastAsia="Calibri"/>
          <w:sz w:val="24"/>
          <w:szCs w:val="24"/>
          <w:lang w:eastAsia="en-US"/>
        </w:rPr>
        <w:t>»</w:t>
      </w:r>
      <w:r w:rsidRPr="00D60197">
        <w:rPr>
          <w:rFonts w:eastAsia="Calibri"/>
          <w:sz w:val="24"/>
          <w:szCs w:val="24"/>
          <w:lang w:eastAsia="en-US"/>
        </w:rPr>
        <w:t>.</w:t>
      </w:r>
    </w:p>
    <w:p w:rsidR="001F3E4B" w:rsidRPr="00D60197" w:rsidRDefault="001F3E4B" w:rsidP="001F3E4B">
      <w:pPr>
        <w:pStyle w:val="a5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proofErr w:type="gramStart"/>
      <w:r w:rsidRPr="00D60197">
        <w:rPr>
          <w:sz w:val="24"/>
          <w:szCs w:val="24"/>
        </w:rPr>
        <w:t>Контроль за</w:t>
      </w:r>
      <w:proofErr w:type="gramEnd"/>
      <w:r w:rsidRPr="00D60197">
        <w:rPr>
          <w:sz w:val="24"/>
          <w:szCs w:val="24"/>
        </w:rPr>
        <w:t xml:space="preserve"> исполнением настоящего Решения возложить</w:t>
      </w:r>
      <w:r w:rsidRPr="00D60197">
        <w:rPr>
          <w:rFonts w:eastAsia="Calibri"/>
          <w:sz w:val="24"/>
          <w:szCs w:val="24"/>
          <w:lang w:eastAsia="en-US"/>
        </w:rPr>
        <w:t xml:space="preserve"> на комиссию </w:t>
      </w:r>
      <w:r w:rsidRPr="003B7F34">
        <w:rPr>
          <w:sz w:val="24"/>
          <w:szCs w:val="24"/>
        </w:rPr>
        <w:t>Стретенского</w:t>
      </w:r>
      <w:r w:rsidRPr="00D60197">
        <w:rPr>
          <w:rFonts w:eastAsia="Calibri"/>
          <w:sz w:val="24"/>
          <w:szCs w:val="24"/>
          <w:lang w:eastAsia="en-US"/>
        </w:rPr>
        <w:t xml:space="preserve"> сельского Совета депутатов по законности, правопорядку, защите прав граждан и местному самоуправлению.</w:t>
      </w:r>
    </w:p>
    <w:p w:rsidR="001F3E4B" w:rsidRPr="00D60197" w:rsidRDefault="001F3E4B" w:rsidP="001F3E4B">
      <w:pPr>
        <w:pStyle w:val="a5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proofErr w:type="gramStart"/>
      <w:r>
        <w:rPr>
          <w:rFonts w:eastAsia="Calibri"/>
          <w:sz w:val="24"/>
          <w:szCs w:val="24"/>
          <w:lang w:eastAsia="en-US"/>
        </w:rPr>
        <w:t>Решение</w:t>
      </w:r>
      <w:proofErr w:type="gramEnd"/>
      <w:r w:rsidRPr="00D60197">
        <w:rPr>
          <w:rFonts w:eastAsia="Calibri"/>
          <w:sz w:val="24"/>
          <w:szCs w:val="24"/>
          <w:lang w:eastAsia="en-US"/>
        </w:rPr>
        <w:t xml:space="preserve"> принятое собранием, подлежит обязательному рассмотрению органами местного самоуправления </w:t>
      </w:r>
      <w:r w:rsidRPr="003B7F34">
        <w:rPr>
          <w:sz w:val="28"/>
          <w:szCs w:val="28"/>
        </w:rPr>
        <w:t>Стретенского</w:t>
      </w:r>
      <w:r w:rsidRPr="00D60197">
        <w:rPr>
          <w:rFonts w:eastAsia="Calibri"/>
          <w:sz w:val="24"/>
          <w:szCs w:val="24"/>
          <w:lang w:eastAsia="en-US"/>
        </w:rPr>
        <w:t xml:space="preserve"> сельсовета, </w:t>
      </w:r>
      <w:r w:rsidRPr="00D60197">
        <w:rPr>
          <w:sz w:val="24"/>
          <w:szCs w:val="24"/>
        </w:rPr>
        <w:t>в течение 30 дней со дня поступления с направлением письменного ответа инициативной группе.</w:t>
      </w:r>
    </w:p>
    <w:p w:rsidR="001F3E4B" w:rsidRPr="00D60197" w:rsidRDefault="001F3E4B" w:rsidP="001F3E4B">
      <w:pPr>
        <w:pStyle w:val="a5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D60197">
        <w:rPr>
          <w:rFonts w:eastAsia="Calibri"/>
          <w:sz w:val="24"/>
          <w:szCs w:val="24"/>
          <w:lang w:eastAsia="en-US"/>
        </w:rPr>
        <w:t xml:space="preserve">Настоящее Решение вступает в силу со дня подписания и официального опубликования в печатном издании </w:t>
      </w:r>
      <w:r w:rsidRPr="003B7F34">
        <w:rPr>
          <w:sz w:val="24"/>
          <w:szCs w:val="24"/>
        </w:rPr>
        <w:t>Стретенского</w:t>
      </w:r>
      <w:r w:rsidRPr="00D60197">
        <w:rPr>
          <w:rFonts w:eastAsia="Calibri"/>
          <w:sz w:val="24"/>
          <w:szCs w:val="24"/>
          <w:lang w:eastAsia="en-US"/>
        </w:rPr>
        <w:t xml:space="preserve"> сельсовета «Информационный вестник</w:t>
      </w:r>
      <w:r>
        <w:rPr>
          <w:rFonts w:eastAsia="Calibri"/>
          <w:sz w:val="24"/>
          <w:szCs w:val="24"/>
          <w:lang w:eastAsia="en-US"/>
        </w:rPr>
        <w:t>»</w:t>
      </w:r>
    </w:p>
    <w:p w:rsidR="001F3E4B" w:rsidRPr="00D60197" w:rsidRDefault="001F3E4B" w:rsidP="001F3E4B">
      <w:pPr>
        <w:pStyle w:val="a5"/>
        <w:rPr>
          <w:sz w:val="24"/>
          <w:szCs w:val="24"/>
        </w:rPr>
      </w:pPr>
    </w:p>
    <w:p w:rsidR="001F3E4B" w:rsidRPr="00D60197" w:rsidRDefault="001F3E4B" w:rsidP="001F3E4B">
      <w:pPr>
        <w:pStyle w:val="a5"/>
        <w:rPr>
          <w:sz w:val="24"/>
          <w:szCs w:val="24"/>
        </w:rPr>
      </w:pPr>
    </w:p>
    <w:p w:rsidR="001F3E4B" w:rsidRPr="00D60197" w:rsidRDefault="001F3E4B" w:rsidP="001F3E4B">
      <w:pPr>
        <w:pStyle w:val="a5"/>
        <w:rPr>
          <w:sz w:val="24"/>
          <w:szCs w:val="24"/>
        </w:rPr>
      </w:pPr>
      <w:r w:rsidRPr="00D60197">
        <w:rPr>
          <w:sz w:val="24"/>
          <w:szCs w:val="24"/>
        </w:rPr>
        <w:t xml:space="preserve">Глава </w:t>
      </w:r>
    </w:p>
    <w:p w:rsidR="001F3E4B" w:rsidRPr="00D60197" w:rsidRDefault="001F3E4B" w:rsidP="001F3E4B">
      <w:pPr>
        <w:pStyle w:val="a5"/>
        <w:rPr>
          <w:sz w:val="24"/>
          <w:szCs w:val="24"/>
        </w:rPr>
      </w:pPr>
      <w:r>
        <w:rPr>
          <w:sz w:val="24"/>
          <w:szCs w:val="24"/>
        </w:rPr>
        <w:t>Стретенского</w:t>
      </w:r>
      <w:r w:rsidRPr="00D60197">
        <w:rPr>
          <w:sz w:val="24"/>
          <w:szCs w:val="24"/>
        </w:rPr>
        <w:t xml:space="preserve"> сельсовета                                        </w:t>
      </w:r>
      <w:r>
        <w:rPr>
          <w:sz w:val="24"/>
          <w:szCs w:val="24"/>
        </w:rPr>
        <w:t xml:space="preserve">        </w:t>
      </w:r>
      <w:r w:rsidRPr="00D60197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</w:t>
      </w:r>
      <w:r w:rsidRPr="00D60197">
        <w:rPr>
          <w:sz w:val="24"/>
          <w:szCs w:val="24"/>
        </w:rPr>
        <w:t xml:space="preserve">                    </w:t>
      </w:r>
    </w:p>
    <w:p w:rsidR="001F3E4B" w:rsidRPr="00D60197" w:rsidRDefault="001F3E4B" w:rsidP="001F3E4B">
      <w:pPr>
        <w:pStyle w:val="a5"/>
        <w:rPr>
          <w:sz w:val="24"/>
          <w:szCs w:val="24"/>
        </w:rPr>
      </w:pPr>
      <w:r w:rsidRPr="00D60197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Стретенского</w:t>
      </w:r>
      <w:r w:rsidRPr="00D60197">
        <w:rPr>
          <w:sz w:val="24"/>
          <w:szCs w:val="24"/>
        </w:rPr>
        <w:t xml:space="preserve"> </w:t>
      </w:r>
    </w:p>
    <w:p w:rsidR="001F3E4B" w:rsidRPr="00D76B33" w:rsidRDefault="001F3E4B" w:rsidP="001F3E4B">
      <w:pPr>
        <w:pStyle w:val="a5"/>
        <w:rPr>
          <w:sz w:val="24"/>
          <w:szCs w:val="24"/>
        </w:rPr>
      </w:pPr>
      <w:r w:rsidRPr="00D60197">
        <w:rPr>
          <w:sz w:val="24"/>
          <w:szCs w:val="24"/>
        </w:rPr>
        <w:t xml:space="preserve">Сельского Совета депутатов                              </w:t>
      </w:r>
      <w:r>
        <w:rPr>
          <w:sz w:val="24"/>
          <w:szCs w:val="24"/>
        </w:rPr>
        <w:t xml:space="preserve">  </w:t>
      </w:r>
      <w:r w:rsidRPr="00D60197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           Е.В. Жиганов</w:t>
      </w:r>
    </w:p>
    <w:p w:rsidR="001F3E4B" w:rsidRDefault="001F3E4B" w:rsidP="001F3E4B">
      <w:pPr>
        <w:pStyle w:val="1"/>
        <w:tabs>
          <w:tab w:val="left" w:pos="1980"/>
        </w:tabs>
        <w:rPr>
          <w:rStyle w:val="10"/>
          <w:sz w:val="28"/>
        </w:rPr>
      </w:pPr>
    </w:p>
    <w:p w:rsidR="001F3E4B" w:rsidRDefault="001F3E4B" w:rsidP="001F3E4B">
      <w:pPr>
        <w:pStyle w:val="1"/>
        <w:tabs>
          <w:tab w:val="left" w:pos="1980"/>
        </w:tabs>
        <w:rPr>
          <w:rStyle w:val="10"/>
          <w:sz w:val="28"/>
        </w:rPr>
      </w:pPr>
    </w:p>
    <w:p w:rsidR="001F3E4B" w:rsidRDefault="001F3E4B" w:rsidP="001F3E4B">
      <w:pPr>
        <w:pStyle w:val="1"/>
        <w:tabs>
          <w:tab w:val="left" w:pos="1980"/>
        </w:tabs>
        <w:rPr>
          <w:rStyle w:val="10"/>
        </w:rPr>
      </w:pPr>
      <w:r>
        <w:rPr>
          <w:rStyle w:val="10"/>
          <w:sz w:val="28"/>
        </w:rPr>
        <w:t xml:space="preserve"> </w:t>
      </w:r>
    </w:p>
    <w:p w:rsidR="001F3E4B" w:rsidRDefault="001F3E4B" w:rsidP="001F3E4B">
      <w:pPr>
        <w:pStyle w:val="1"/>
        <w:tabs>
          <w:tab w:val="left" w:pos="1980"/>
        </w:tabs>
        <w:rPr>
          <w:rFonts w:ascii="Arial" w:hAnsi="Arial" w:cs="Arial"/>
        </w:rPr>
      </w:pPr>
    </w:p>
    <w:p w:rsidR="001F3E4B" w:rsidRDefault="001F3E4B" w:rsidP="001F3E4B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1F3E4B" w:rsidRDefault="001F3E4B" w:rsidP="001F3E4B"/>
    <w:p w:rsidR="001F3E4B" w:rsidRDefault="001F3E4B" w:rsidP="001F3E4B"/>
    <w:p w:rsidR="00D9194D" w:rsidRDefault="00D9194D"/>
    <w:sectPr w:rsidR="00D9194D" w:rsidSect="00B94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91C62"/>
    <w:multiLevelType w:val="multilevel"/>
    <w:tmpl w:val="647A1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A814881"/>
    <w:multiLevelType w:val="multilevel"/>
    <w:tmpl w:val="A7FE6F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E4B"/>
    <w:rsid w:val="001F3E4B"/>
    <w:rsid w:val="00D91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4B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E4B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1F3E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1F3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qFormat/>
    <w:rsid w:val="001F3E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1F3E4B"/>
  </w:style>
  <w:style w:type="character" w:customStyle="1" w:styleId="cef1edeee2edeee9f8f0e8f4f2e0e1e7e0f6e0">
    <w:name w:val="Оceсf1нedоeeвe2нedоeeйe9 шf8рf0иe8фf4тf2 аe0бe1зe7аe0цf6аe0"/>
    <w:uiPriority w:val="99"/>
    <w:rsid w:val="001F3E4B"/>
    <w:rPr>
      <w:rFonts w:ascii="Times New Roman" w:hAnsi="Times New Roman" w:cs="Times New Roman" w:hint="default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2024-11-06T06:36:00Z</dcterms:created>
  <dcterms:modified xsi:type="dcterms:W3CDTF">2024-11-06T06:37:00Z</dcterms:modified>
</cp:coreProperties>
</file>